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EE0000"/>
          <w:sz w:val="40"/>
          <w:szCs w:val="40"/>
        </w:rPr>
        <w:t>United Women of Faith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Monday – April 13, 2026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5:30pm – Family Life Center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 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  <w:u w:val="single"/>
        </w:rPr>
        <w:t>Agenda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Welcome – Susan Walter &amp; Sally Cobb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Devotion and Grace – Becky Gaar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Refreshment Time provided by Becky Gaar &amp; Lorraine Berry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b/>
          <w:bCs/>
          <w:color w:val="222222"/>
          <w:sz w:val="40"/>
          <w:szCs w:val="40"/>
        </w:rPr>
        <w:t xml:space="preserve">Program – Guest Speaker </w:t>
      </w:r>
      <w:proofErr w:type="gramStart"/>
      <w:r w:rsidRPr="00BC671B">
        <w:rPr>
          <w:rFonts w:ascii="Arial" w:hAnsi="Arial" w:cs="Arial"/>
          <w:b/>
          <w:bCs/>
          <w:color w:val="222222"/>
          <w:sz w:val="40"/>
          <w:szCs w:val="40"/>
        </w:rPr>
        <w:t>–  Sandy</w:t>
      </w:r>
      <w:proofErr w:type="gramEnd"/>
      <w:r w:rsidRPr="00BC671B">
        <w:rPr>
          <w:rFonts w:ascii="Arial" w:hAnsi="Arial" w:cs="Arial"/>
          <w:b/>
          <w:bCs/>
          <w:color w:val="222222"/>
          <w:sz w:val="40"/>
          <w:szCs w:val="40"/>
        </w:rPr>
        <w:t xml:space="preserve"> Wilson – Harris County Health Department, speaking on the “health” of Harris County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Secretary Report - Susan Walter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Treasurer Report - Sally Cobb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Continued Business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               Reports: Lunches of Love, Carpenters Way, Memorial Garden, Prayer Shawls/graduating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               Seniors            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New Business 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               Election of President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               Money issues – Baz</w:t>
      </w:r>
      <w:r>
        <w:rPr>
          <w:rFonts w:ascii="Arial" w:hAnsi="Arial" w:cs="Arial"/>
          <w:color w:val="222222"/>
          <w:sz w:val="40"/>
          <w:szCs w:val="40"/>
        </w:rPr>
        <w:t>a</w:t>
      </w:r>
      <w:r w:rsidRPr="00BC671B">
        <w:rPr>
          <w:rFonts w:ascii="Arial" w:hAnsi="Arial" w:cs="Arial"/>
          <w:color w:val="222222"/>
          <w:sz w:val="40"/>
          <w:szCs w:val="40"/>
        </w:rPr>
        <w:t>ar on Sept 19?</w:t>
      </w:r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               Other</w:t>
      </w:r>
      <w:bookmarkStart w:id="0" w:name="_GoBack"/>
      <w:bookmarkEnd w:id="0"/>
    </w:p>
    <w:p w:rsidR="00BC671B" w:rsidRPr="00BC671B" w:rsidRDefault="00BC671B" w:rsidP="00BC671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40"/>
          <w:szCs w:val="40"/>
        </w:rPr>
      </w:pPr>
      <w:r w:rsidRPr="00BC671B">
        <w:rPr>
          <w:rFonts w:ascii="Arial" w:hAnsi="Arial" w:cs="Arial"/>
          <w:color w:val="222222"/>
          <w:sz w:val="40"/>
          <w:szCs w:val="40"/>
        </w:rPr>
        <w:t>Prayers and Closing Remarks</w:t>
      </w:r>
    </w:p>
    <w:p w:rsidR="00BC671B" w:rsidRDefault="00BC671B"/>
    <w:sectPr w:rsidR="00BC671B" w:rsidSect="00BC67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1B"/>
    <w:rsid w:val="00B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0B55"/>
  <w15:chartTrackingRefBased/>
  <w15:docId w15:val="{5D4275F5-4418-49BE-A2F2-402B0F31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AdminAssistant</dc:creator>
  <cp:keywords/>
  <dc:description/>
  <cp:lastModifiedBy>AdminAssistant</cp:lastModifiedBy>
  <cp:revision>1</cp:revision>
  <dcterms:created xsi:type="dcterms:W3CDTF">2026-04-13T14:38:00Z</dcterms:created>
  <dcterms:modified xsi:type="dcterms:W3CDTF">2026-04-13T14:40:00Z</dcterms:modified>
</cp:coreProperties>
</file>